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122"/>
        <w:gridCol w:w="905"/>
        <w:gridCol w:w="1436"/>
        <w:gridCol w:w="1592"/>
        <w:gridCol w:w="2871"/>
      </w:tblGrid>
      <w:tr w:rsidR="006C0E88" w14:paraId="526FA6CF" w14:textId="77777777" w:rsidTr="004A0660">
        <w:trPr>
          <w:trHeight w:val="252"/>
          <w:jc w:val="center"/>
        </w:trPr>
        <w:tc>
          <w:tcPr>
            <w:tcW w:w="8926" w:type="dxa"/>
            <w:gridSpan w:val="5"/>
            <w:shd w:val="clear" w:color="auto" w:fill="F2F2F2" w:themeFill="background1" w:themeFillShade="F2"/>
            <w:tcMar>
              <w:top w:w="288" w:type="dxa"/>
              <w:left w:w="288" w:type="dxa"/>
              <w:bottom w:w="288" w:type="dxa"/>
              <w:right w:w="288" w:type="dxa"/>
            </w:tcMar>
            <w:vAlign w:val="center"/>
          </w:tcPr>
          <w:p w14:paraId="526FA6CE" w14:textId="71CD0C6B" w:rsidR="006C0E88" w:rsidRPr="000B04FD" w:rsidRDefault="000B04FD" w:rsidP="000B04FD">
            <w:pPr>
              <w:spacing w:line="240" w:lineRule="auto"/>
            </w:pPr>
            <w:r w:rsidRPr="000B04FD">
              <w:rPr>
                <w:rFonts w:ascii="Calibri" w:eastAsiaTheme="minorHAnsi" w:hAnsi="Calibri" w:cs="Calibri"/>
                <w:color w:val="DD3B00"/>
                <w:lang w:val="en-US"/>
              </w:rPr>
              <w:t>&lt;Insert your company’s logo here. Apply your company’s branding (fonts, colors, illustration or images) to the rest of the document as desired.&gt;</w:t>
            </w:r>
          </w:p>
        </w:tc>
      </w:tr>
      <w:tr w:rsidR="000B04FD" w14:paraId="08C5981D" w14:textId="77777777" w:rsidTr="004A0660">
        <w:trPr>
          <w:jc w:val="center"/>
        </w:trPr>
        <w:tc>
          <w:tcPr>
            <w:tcW w:w="8926" w:type="dxa"/>
            <w:gridSpan w:val="5"/>
            <w:shd w:val="clear" w:color="auto" w:fill="auto"/>
            <w:tcMar>
              <w:top w:w="288" w:type="dxa"/>
              <w:left w:w="288" w:type="dxa"/>
              <w:bottom w:w="288" w:type="dxa"/>
              <w:right w:w="288" w:type="dxa"/>
            </w:tcMar>
            <w:vAlign w:val="center"/>
          </w:tcPr>
          <w:p w14:paraId="4757A79A" w14:textId="34255824" w:rsidR="000B04FD" w:rsidRPr="000B04FD" w:rsidRDefault="000B04FD" w:rsidP="000B04FD">
            <w:pPr>
              <w:jc w:val="center"/>
              <w:rPr>
                <w:rFonts w:asciiTheme="minorHAnsi" w:hAnsiTheme="minorHAnsi"/>
              </w:rPr>
            </w:pPr>
            <w:r w:rsidRPr="008C43A7">
              <w:rPr>
                <w:rFonts w:asciiTheme="majorHAnsi" w:hAnsiTheme="majorHAnsi" w:cstheme="majorHAnsi"/>
                <w:sz w:val="48"/>
                <w:szCs w:val="48"/>
              </w:rPr>
              <w:t>Welcome to your new Office</w:t>
            </w:r>
            <w:bookmarkStart w:id="0" w:name="_GoBack"/>
            <w:bookmarkEnd w:id="0"/>
          </w:p>
        </w:tc>
      </w:tr>
      <w:tr w:rsidR="007E7D8F" w14:paraId="6A6689BD" w14:textId="77777777" w:rsidTr="004A0660">
        <w:trPr>
          <w:trHeight w:val="1250"/>
          <w:jc w:val="center"/>
        </w:trPr>
        <w:tc>
          <w:tcPr>
            <w:tcW w:w="4463" w:type="dxa"/>
            <w:gridSpan w:val="3"/>
            <w:shd w:val="clear" w:color="auto" w:fill="F2F2F2" w:themeFill="background1" w:themeFillShade="F2"/>
            <w:tcMar>
              <w:left w:w="288" w:type="dxa"/>
              <w:right w:w="288" w:type="dxa"/>
            </w:tcMar>
            <w:vAlign w:val="center"/>
          </w:tcPr>
          <w:p w14:paraId="6F820884" w14:textId="3E3970B7" w:rsidR="007E7D8F" w:rsidRPr="000B04FD" w:rsidRDefault="00905F70" w:rsidP="00905F70">
            <w:pPr>
              <w:rPr>
                <w:rFonts w:asciiTheme="minorHAnsi" w:hAnsiTheme="minorHAnsi"/>
              </w:rPr>
            </w:pPr>
            <w:r w:rsidRPr="008C43A7">
              <w:rPr>
                <w:rFonts w:asciiTheme="minorHAnsi" w:hAnsiTheme="minorHAnsi"/>
              </w:rPr>
              <w:t>With Office, you can get things done from virtually anywhere. You can access, share, and co-author documents with Office integrating with OneDrive for Business and SharePoint. You can also download the Office Mobile apps to help you access everything you need to work seamlessly from nearly any device while you’re on the move.</w:t>
            </w:r>
          </w:p>
        </w:tc>
        <w:tc>
          <w:tcPr>
            <w:tcW w:w="4463" w:type="dxa"/>
            <w:gridSpan w:val="2"/>
            <w:shd w:val="clear" w:color="auto" w:fill="F2F2F2" w:themeFill="background1" w:themeFillShade="F2"/>
          </w:tcPr>
          <w:p w14:paraId="0AFEC209" w14:textId="181B4A35" w:rsidR="007E7D8F" w:rsidRDefault="007E7D8F" w:rsidP="007E7D8F">
            <w:pPr>
              <w:jc w:val="right"/>
              <w:rPr>
                <w:noProof/>
                <w:lang w:val="en-US"/>
              </w:rPr>
            </w:pPr>
            <w:r w:rsidRPr="003A0707">
              <w:rPr>
                <w:rFonts w:asciiTheme="majorHAnsi" w:hAnsiTheme="majorHAnsi" w:cstheme="majorHAnsi"/>
                <w:noProof/>
                <w:color w:val="262626" w:themeColor="text1" w:themeTint="D9"/>
                <w:sz w:val="48"/>
                <w:szCs w:val="48"/>
              </w:rPr>
              <w:drawing>
                <wp:inline distT="0" distB="0" distL="0" distR="0" wp14:anchorId="64A962DA" wp14:editId="6C6684AC">
                  <wp:extent cx="2738257" cy="2743200"/>
                  <wp:effectExtent l="0" t="0" r="5080" b="0"/>
                  <wp:docPr id="9" name="Picture 9" descr="Laptop device showing Office 365 screenshot" title="Laptop device showing Office 365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C16_Millie_026-1x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257" cy="2743200"/>
                          </a:xfrm>
                          <a:prstGeom prst="rect">
                            <a:avLst/>
                          </a:prstGeom>
                        </pic:spPr>
                      </pic:pic>
                    </a:graphicData>
                  </a:graphic>
                </wp:inline>
              </w:drawing>
            </w:r>
          </w:p>
        </w:tc>
      </w:tr>
      <w:tr w:rsidR="006C0E88" w14:paraId="526FA6DA" w14:textId="77777777" w:rsidTr="004A0660">
        <w:trPr>
          <w:trHeight w:val="2128"/>
          <w:jc w:val="center"/>
        </w:trPr>
        <w:tc>
          <w:tcPr>
            <w:tcW w:w="8926" w:type="dxa"/>
            <w:gridSpan w:val="5"/>
            <w:shd w:val="clear" w:color="auto" w:fill="FFFFFF" w:themeFill="background1"/>
            <w:tcMar>
              <w:top w:w="284" w:type="dxa"/>
              <w:left w:w="284" w:type="dxa"/>
              <w:bottom w:w="0" w:type="dxa"/>
              <w:right w:w="284" w:type="dxa"/>
            </w:tcMar>
          </w:tcPr>
          <w:p w14:paraId="747D9CFA" w14:textId="77777777" w:rsidR="00905F70" w:rsidRPr="008C43A7" w:rsidRDefault="00905F70" w:rsidP="00905F70">
            <w:pPr>
              <w:rPr>
                <w:rFonts w:asciiTheme="minorHAnsi" w:hAnsiTheme="minorHAnsi"/>
              </w:rPr>
            </w:pPr>
            <w:r w:rsidRPr="008C43A7">
              <w:rPr>
                <w:rFonts w:asciiTheme="minorHAnsi" w:hAnsiTheme="minorHAnsi"/>
              </w:rPr>
              <w:t>The new Office enables you to:</w:t>
            </w:r>
          </w:p>
          <w:p w14:paraId="11FC0820" w14:textId="77777777" w:rsidR="00905F70" w:rsidRPr="008C43A7" w:rsidRDefault="00905F70" w:rsidP="00905F70">
            <w:pPr>
              <w:rPr>
                <w:rFonts w:asciiTheme="minorHAnsi" w:hAnsiTheme="minorHAnsi"/>
              </w:rPr>
            </w:pPr>
            <w:r>
              <w:rPr>
                <w:rFonts w:asciiTheme="minorHAnsi" w:hAnsiTheme="minorHAnsi"/>
              </w:rPr>
              <w:t xml:space="preserve">• </w:t>
            </w:r>
            <w:r w:rsidRPr="008C43A7">
              <w:rPr>
                <w:rFonts w:asciiTheme="minorHAnsi" w:hAnsiTheme="minorHAnsi"/>
              </w:rPr>
              <w:t>Work collaboratively with your group across all your devices</w:t>
            </w:r>
          </w:p>
          <w:p w14:paraId="0CD07D48" w14:textId="77777777" w:rsidR="00905F70" w:rsidRPr="008C43A7" w:rsidRDefault="00905F70" w:rsidP="00905F70">
            <w:pPr>
              <w:rPr>
                <w:rFonts w:asciiTheme="minorHAnsi" w:hAnsiTheme="minorHAnsi"/>
              </w:rPr>
            </w:pPr>
            <w:r>
              <w:rPr>
                <w:rFonts w:asciiTheme="minorHAnsi" w:hAnsiTheme="minorHAnsi"/>
              </w:rPr>
              <w:t xml:space="preserve">• </w:t>
            </w:r>
            <w:r w:rsidRPr="008C43A7">
              <w:rPr>
                <w:rFonts w:asciiTheme="minorHAnsi" w:hAnsiTheme="minorHAnsi"/>
              </w:rPr>
              <w:t>Work with the very latest version of your documents. All the time</w:t>
            </w:r>
          </w:p>
          <w:p w14:paraId="526FA6D9" w14:textId="3562FBD6" w:rsidR="007E7D8F" w:rsidRPr="000368EF" w:rsidRDefault="00905F70" w:rsidP="00905F70">
            <w:r>
              <w:rPr>
                <w:rFonts w:asciiTheme="minorHAnsi" w:hAnsiTheme="minorHAnsi"/>
              </w:rPr>
              <w:t xml:space="preserve">• </w:t>
            </w:r>
            <w:r w:rsidRPr="008C43A7">
              <w:rPr>
                <w:rFonts w:asciiTheme="minorHAnsi" w:hAnsiTheme="minorHAnsi"/>
              </w:rPr>
              <w:t>Work from the very latest versions of: Word, Excel, PowerPoint, Outlook, OneNote, Sway, and Publisher</w:t>
            </w:r>
          </w:p>
        </w:tc>
      </w:tr>
      <w:tr w:rsidR="0070392F" w14:paraId="526FA6DC"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tcPr>
          <w:p w14:paraId="526FA6DB" w14:textId="0BF9FF1F" w:rsidR="0070392F" w:rsidRPr="00C87934" w:rsidRDefault="00905F70" w:rsidP="000B04FD">
            <w:pPr>
              <w:pStyle w:val="H1"/>
              <w:framePr w:hSpace="0" w:wrap="auto" w:vAnchor="margin" w:xAlign="left" w:yAlign="inline"/>
              <w:suppressOverlap w:val="0"/>
              <w:jc w:val="center"/>
              <w:rPr>
                <w:rFonts w:asciiTheme="majorHAnsi" w:hAnsiTheme="majorHAnsi" w:cstheme="majorHAnsi"/>
                <w:sz w:val="48"/>
                <w:szCs w:val="48"/>
              </w:rPr>
            </w:pPr>
            <w:r w:rsidRPr="008C43A7">
              <w:rPr>
                <w:rFonts w:asciiTheme="majorHAnsi" w:hAnsiTheme="majorHAnsi" w:cstheme="majorHAnsi"/>
                <w:sz w:val="48"/>
                <w:szCs w:val="48"/>
              </w:rPr>
              <w:t>Join the network</w:t>
            </w:r>
          </w:p>
        </w:tc>
      </w:tr>
      <w:tr w:rsidR="0070392F" w14:paraId="526FA6E0" w14:textId="77777777" w:rsidTr="004A0660">
        <w:trPr>
          <w:trHeight w:val="1440"/>
          <w:jc w:val="center"/>
        </w:trPr>
        <w:tc>
          <w:tcPr>
            <w:tcW w:w="3027" w:type="dxa"/>
            <w:gridSpan w:val="2"/>
            <w:shd w:val="clear" w:color="auto" w:fill="F2F2F2" w:themeFill="background1" w:themeFillShade="F2"/>
            <w:tcMar>
              <w:top w:w="0" w:type="dxa"/>
              <w:left w:w="284" w:type="dxa"/>
              <w:bottom w:w="0" w:type="dxa"/>
              <w:right w:w="284" w:type="dxa"/>
            </w:tcMar>
          </w:tcPr>
          <w:p w14:paraId="526FA6DD" w14:textId="7DF18ECB" w:rsidR="0070392F" w:rsidRDefault="00CD384C" w:rsidP="005809D6">
            <w:pPr>
              <w:pStyle w:val="H1"/>
              <w:framePr w:hSpace="0" w:wrap="auto" w:vAnchor="margin" w:xAlign="left" w:yAlign="inline"/>
              <w:suppressOverlap w:val="0"/>
            </w:pPr>
            <w:r>
              <w:rPr>
                <w:noProof/>
              </w:rPr>
              <w:drawing>
                <wp:inline distT="0" distB="0" distL="0" distR="0" wp14:anchorId="794AFDAA" wp14:editId="5D9B62CD">
                  <wp:extent cx="1377640" cy="1377640"/>
                  <wp:effectExtent l="0" t="0" r="0" b="0"/>
                  <wp:docPr id="4" name="Picture 4" descr="Log-in screen for Office 365" title="Log-in screen for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ve_Announcement_Steps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640" cy="1377640"/>
                          </a:xfrm>
                          <a:prstGeom prst="rect">
                            <a:avLst/>
                          </a:prstGeom>
                        </pic:spPr>
                      </pic:pic>
                    </a:graphicData>
                  </a:graphic>
                </wp:inline>
              </w:drawing>
            </w:r>
            <w:r w:rsidR="005809D6">
              <w:rPr>
                <w:noProof/>
              </w:rPr>
              <w:drawing>
                <wp:inline distT="0" distB="0" distL="0" distR="0" wp14:anchorId="36FFF7E9" wp14:editId="14D66A5B">
                  <wp:extent cx="406400" cy="406400"/>
                  <wp:effectExtent l="0" t="0" r="0" b="0"/>
                  <wp:docPr id="10" name="Picture 10" descr="Step 1" title="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01.png"/>
                          <pic:cNvPicPr/>
                        </pic:nvPicPr>
                        <pic:blipFill>
                          <a:blip r:embed="rId10">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3028" w:type="dxa"/>
            <w:gridSpan w:val="2"/>
            <w:shd w:val="clear" w:color="auto" w:fill="F2F2F2" w:themeFill="background1" w:themeFillShade="F2"/>
            <w:tcMar>
              <w:top w:w="0" w:type="dxa"/>
              <w:left w:w="284" w:type="dxa"/>
              <w:bottom w:w="0" w:type="dxa"/>
              <w:right w:w="284" w:type="dxa"/>
            </w:tcMar>
          </w:tcPr>
          <w:p w14:paraId="526FA6DE" w14:textId="4CA26199" w:rsidR="0070392F" w:rsidRDefault="00CD384C" w:rsidP="005809D6">
            <w:pPr>
              <w:pStyle w:val="H1"/>
              <w:framePr w:hSpace="0" w:wrap="auto" w:vAnchor="margin" w:xAlign="left" w:yAlign="inline"/>
              <w:suppressOverlap w:val="0"/>
            </w:pPr>
            <w:r>
              <w:rPr>
                <w:noProof/>
              </w:rPr>
              <w:drawing>
                <wp:inline distT="0" distB="0" distL="0" distR="0" wp14:anchorId="3F5671DF" wp14:editId="21D5E23E">
                  <wp:extent cx="1377740" cy="1377740"/>
                  <wp:effectExtent l="0" t="0" r="0" b="0"/>
                  <wp:docPr id="6" name="Picture 6" descr="Person setting up Office 365 using a mobile device" title="Person setting up Office 365 using a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ve_Announcement_Steps_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740" cy="1377740"/>
                          </a:xfrm>
                          <a:prstGeom prst="rect">
                            <a:avLst/>
                          </a:prstGeom>
                        </pic:spPr>
                      </pic:pic>
                    </a:graphicData>
                  </a:graphic>
                </wp:inline>
              </w:drawing>
            </w:r>
            <w:r w:rsidR="005809D6">
              <w:rPr>
                <w:noProof/>
              </w:rPr>
              <w:drawing>
                <wp:inline distT="0" distB="0" distL="0" distR="0" wp14:anchorId="0C86F6CA" wp14:editId="30B64C72">
                  <wp:extent cx="406400" cy="406400"/>
                  <wp:effectExtent l="0" t="0" r="0" b="0"/>
                  <wp:docPr id="11" name="Picture 11" descr="Step 2" title="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02.png"/>
                          <pic:cNvPicPr/>
                        </pic:nvPicPr>
                        <pic:blipFill>
                          <a:blip r:embed="rId12">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2871" w:type="dxa"/>
            <w:shd w:val="clear" w:color="auto" w:fill="F2F2F2" w:themeFill="background1" w:themeFillShade="F2"/>
            <w:tcMar>
              <w:top w:w="0" w:type="dxa"/>
              <w:left w:w="284" w:type="dxa"/>
              <w:bottom w:w="0" w:type="dxa"/>
              <w:right w:w="284" w:type="dxa"/>
            </w:tcMar>
          </w:tcPr>
          <w:p w14:paraId="526FA6DF" w14:textId="7907AE48" w:rsidR="0070392F" w:rsidRDefault="005809D6" w:rsidP="005809D6">
            <w:pPr>
              <w:pStyle w:val="H1"/>
              <w:framePr w:hSpace="0" w:wrap="auto" w:vAnchor="margin" w:xAlign="left" w:yAlign="inline"/>
              <w:suppressOverlap w:val="0"/>
            </w:pPr>
            <w:r>
              <w:rPr>
                <w:noProof/>
              </w:rPr>
              <w:drawing>
                <wp:inline distT="0" distB="0" distL="0" distR="0" wp14:anchorId="36B5E71C" wp14:editId="79327575">
                  <wp:extent cx="1374699" cy="1374699"/>
                  <wp:effectExtent l="0" t="0" r="0" b="0"/>
                  <wp:docPr id="14" name="Picture 14" descr="A laptop, tablet, and mobile devices showing different tasks that can be preformed using Office 365" title="A laptop, tablet, and a mobile device showing different tasks that can be preformed using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ve_Announcement_Steps_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4699" cy="1374699"/>
                          </a:xfrm>
                          <a:prstGeom prst="rect">
                            <a:avLst/>
                          </a:prstGeom>
                        </pic:spPr>
                      </pic:pic>
                    </a:graphicData>
                  </a:graphic>
                </wp:inline>
              </w:drawing>
            </w:r>
            <w:r w:rsidR="006C2797">
              <w:rPr>
                <w:rFonts w:asciiTheme="minorHAnsi" w:hAnsiTheme="minorHAnsi"/>
                <w:noProof/>
                <w:color w:val="2468B2"/>
                <w:lang w:eastAsia="en-NZ"/>
              </w:rPr>
              <w:drawing>
                <wp:inline distT="0" distB="0" distL="0" distR="0" wp14:anchorId="23C17742" wp14:editId="6D07ACCE">
                  <wp:extent cx="406400" cy="406400"/>
                  <wp:effectExtent l="0" t="0" r="0" b="0"/>
                  <wp:docPr id="15" name="Picture 15" descr="Step 3" title="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03.pn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r>
      <w:tr w:rsidR="00885A88" w14:paraId="526FA6E4" w14:textId="77777777" w:rsidTr="004A0660">
        <w:trPr>
          <w:jc w:val="center"/>
        </w:trPr>
        <w:tc>
          <w:tcPr>
            <w:tcW w:w="3027" w:type="dxa"/>
            <w:gridSpan w:val="2"/>
            <w:shd w:val="clear" w:color="auto" w:fill="F2F2F2" w:themeFill="background1" w:themeFillShade="F2"/>
            <w:tcMar>
              <w:top w:w="0" w:type="dxa"/>
              <w:left w:w="284" w:type="dxa"/>
              <w:bottom w:w="0" w:type="dxa"/>
              <w:right w:w="284" w:type="dxa"/>
            </w:tcMar>
            <w:vAlign w:val="center"/>
          </w:tcPr>
          <w:p w14:paraId="526FA6E1" w14:textId="5D98F5C2" w:rsidR="00885A88" w:rsidRPr="008E5CC8" w:rsidRDefault="004740D6" w:rsidP="000D5D35">
            <w:pPr>
              <w:jc w:val="center"/>
              <w:rPr>
                <w:rFonts w:asciiTheme="minorHAnsi" w:hAnsiTheme="minorHAnsi"/>
                <w:noProof/>
                <w:color w:val="2468B2"/>
                <w:u w:val="single"/>
                <w:lang w:eastAsia="en-NZ"/>
              </w:rPr>
            </w:pPr>
            <w:hyperlink r:id="rId15" w:history="1">
              <w:r w:rsidR="008E5CC8" w:rsidRPr="008E5CC8">
                <w:rPr>
                  <w:rStyle w:val="Hyperlink"/>
                  <w:rFonts w:asciiTheme="minorHAnsi" w:hAnsiTheme="minorHAnsi" w:cs="Segoe UI"/>
                  <w:noProof/>
                  <w:color w:val="00A89E"/>
                  <w:lang w:eastAsia="en-NZ"/>
                </w:rPr>
                <w:t>Sign into Office</w:t>
              </w:r>
            </w:hyperlink>
          </w:p>
        </w:tc>
        <w:tc>
          <w:tcPr>
            <w:tcW w:w="3028" w:type="dxa"/>
            <w:gridSpan w:val="2"/>
            <w:shd w:val="clear" w:color="auto" w:fill="F2F2F2" w:themeFill="background1" w:themeFillShade="F2"/>
            <w:tcMar>
              <w:top w:w="144" w:type="dxa"/>
              <w:left w:w="284" w:type="dxa"/>
              <w:bottom w:w="144" w:type="dxa"/>
              <w:right w:w="284" w:type="dxa"/>
            </w:tcMar>
            <w:vAlign w:val="center"/>
          </w:tcPr>
          <w:p w14:paraId="526FA6E2" w14:textId="3C04F877" w:rsidR="00885A88" w:rsidRPr="00CD384C" w:rsidRDefault="004740D6" w:rsidP="000D5D35">
            <w:pPr>
              <w:jc w:val="center"/>
              <w:rPr>
                <w:rFonts w:asciiTheme="minorHAnsi" w:hAnsiTheme="minorHAnsi" w:cs="Segoe UI"/>
                <w:noProof/>
                <w:lang w:eastAsia="en-NZ"/>
              </w:rPr>
            </w:pPr>
            <w:hyperlink r:id="rId16" w:history="1">
              <w:r w:rsidR="00905F70" w:rsidRPr="00905F70">
                <w:rPr>
                  <w:rStyle w:val="Hyperlink"/>
                  <w:rFonts w:asciiTheme="minorHAnsi" w:hAnsiTheme="minorHAnsi" w:cs="Segoe UI"/>
                  <w:color w:val="00A89E"/>
                </w:rPr>
                <w:t>Set up Office on your devices</w:t>
              </w:r>
            </w:hyperlink>
          </w:p>
        </w:tc>
        <w:tc>
          <w:tcPr>
            <w:tcW w:w="2871" w:type="dxa"/>
            <w:shd w:val="clear" w:color="auto" w:fill="F2F2F2" w:themeFill="background1" w:themeFillShade="F2"/>
            <w:tcMar>
              <w:top w:w="0" w:type="dxa"/>
              <w:left w:w="284" w:type="dxa"/>
              <w:bottom w:w="288" w:type="dxa"/>
              <w:right w:w="284" w:type="dxa"/>
            </w:tcMar>
            <w:vAlign w:val="center"/>
          </w:tcPr>
          <w:p w14:paraId="526FA6E3" w14:textId="28A57F9F" w:rsidR="00885A88" w:rsidRPr="00905F70" w:rsidRDefault="003E2FF6" w:rsidP="00905F70">
            <w:pPr>
              <w:spacing w:line="240" w:lineRule="auto"/>
              <w:jc w:val="center"/>
              <w:rPr>
                <w:rFonts w:asciiTheme="minorHAnsi" w:hAnsiTheme="minorHAnsi" w:cs="Segoe UI"/>
                <w:noProof/>
                <w:color w:val="00A89E"/>
                <w:lang w:eastAsia="en-NZ"/>
              </w:rPr>
            </w:pPr>
            <w:hyperlink r:id="rId17" w:history="1">
              <w:r w:rsidR="00905F70" w:rsidRPr="00905F70">
                <w:rPr>
                  <w:rStyle w:val="Hyperlink"/>
                  <w:rFonts w:asciiTheme="minorHAnsi" w:hAnsiTheme="minorHAnsi" w:cs="Segoe UI"/>
                  <w:color w:val="00A89E"/>
                </w:rPr>
                <w:t>Start to create,</w:t>
              </w:r>
              <w:r w:rsidR="00905F70" w:rsidRPr="00905F70">
                <w:rPr>
                  <w:rStyle w:val="Hyperlink"/>
                  <w:rFonts w:asciiTheme="minorHAnsi" w:hAnsiTheme="minorHAnsi" w:cs="Segoe UI"/>
                  <w:color w:val="00A89E"/>
                </w:rPr>
                <w:br/>
                <w:t>share, and collaborate</w:t>
              </w:r>
            </w:hyperlink>
          </w:p>
        </w:tc>
      </w:tr>
      <w:tr w:rsidR="0047747C" w14:paraId="526FA6E7" w14:textId="77777777" w:rsidTr="004A0660">
        <w:trPr>
          <w:trHeight w:val="1516"/>
          <w:jc w:val="center"/>
        </w:trPr>
        <w:tc>
          <w:tcPr>
            <w:tcW w:w="2122" w:type="dxa"/>
            <w:shd w:val="clear" w:color="auto" w:fill="FFFFFF" w:themeFill="background1"/>
            <w:tcMar>
              <w:top w:w="0" w:type="dxa"/>
              <w:left w:w="284" w:type="dxa"/>
              <w:bottom w:w="0" w:type="dxa"/>
              <w:right w:w="284" w:type="dxa"/>
            </w:tcMar>
            <w:vAlign w:val="center"/>
          </w:tcPr>
          <w:p w14:paraId="526FA6E5" w14:textId="185E8A58" w:rsidR="0047747C" w:rsidRPr="000B04FD" w:rsidRDefault="000B04FD" w:rsidP="000D5D35">
            <w:pPr>
              <w:jc w:val="center"/>
              <w:rPr>
                <w:rStyle w:val="Hyperlink"/>
                <w:rFonts w:ascii="Segoe UI" w:hAnsi="Segoe UI" w:cs="Segoe UI"/>
                <w:color w:val="2468B2"/>
                <w:u w:val="none"/>
              </w:rPr>
            </w:pPr>
            <w:r w:rsidRPr="000B04FD">
              <w:rPr>
                <w:rFonts w:ascii="Segoe UI" w:hAnsi="Segoe UI" w:cs="Segoe UI"/>
                <w:noProof/>
                <w:color w:val="2468B2"/>
              </w:rPr>
              <w:drawing>
                <wp:inline distT="0" distB="0" distL="0" distR="0" wp14:anchorId="7DEE0777" wp14:editId="0A48164D">
                  <wp:extent cx="914400" cy="914400"/>
                  <wp:effectExtent l="0" t="0" r="0" b="0"/>
                  <wp:docPr id="16" name="Graphic 16" descr="Monthly Calendar icon" title="Monthly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ZAVF3o.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12AE2DD4" w14:textId="77777777" w:rsidR="0047747C" w:rsidRDefault="0047747C" w:rsidP="00CB765F">
            <w:pPr>
              <w:rPr>
                <w:rFonts w:asciiTheme="minorHAnsi" w:hAnsiTheme="minorHAnsi"/>
                <w:sz w:val="24"/>
                <w:szCs w:val="24"/>
              </w:rPr>
            </w:pPr>
            <w:r w:rsidRPr="00CD384C">
              <w:rPr>
                <w:rFonts w:asciiTheme="minorHAnsi" w:hAnsiTheme="minorHAnsi"/>
                <w:sz w:val="24"/>
                <w:szCs w:val="24"/>
              </w:rPr>
              <w:t xml:space="preserve">Join us on </w:t>
            </w:r>
            <w:r w:rsidRPr="00CD384C">
              <w:rPr>
                <w:rFonts w:asciiTheme="minorHAnsi" w:hAnsiTheme="minorHAnsi"/>
                <w:color w:val="DC3C00"/>
                <w:sz w:val="24"/>
                <w:szCs w:val="24"/>
              </w:rPr>
              <w:t>&lt;fill in date&gt;</w:t>
            </w:r>
            <w:r w:rsidRPr="00CD384C">
              <w:rPr>
                <w:rFonts w:asciiTheme="minorHAnsi" w:hAnsiTheme="minorHAnsi"/>
                <w:sz w:val="24"/>
                <w:szCs w:val="24"/>
              </w:rPr>
              <w:t xml:space="preserve"> for tips on getting started with</w:t>
            </w:r>
            <w:r w:rsidRPr="00CD384C">
              <w:rPr>
                <w:rFonts w:asciiTheme="minorHAnsi" w:hAnsiTheme="minorHAnsi"/>
                <w:sz w:val="24"/>
                <w:szCs w:val="24"/>
              </w:rPr>
              <w:br/>
            </w:r>
            <w:r w:rsidR="00C73CFD">
              <w:rPr>
                <w:rFonts w:asciiTheme="minorHAnsi" w:hAnsiTheme="minorHAnsi"/>
                <w:sz w:val="24"/>
                <w:szCs w:val="24"/>
              </w:rPr>
              <w:t xml:space="preserve">Microsoft </w:t>
            </w:r>
            <w:r w:rsidR="00CB765F" w:rsidRPr="00CD384C">
              <w:rPr>
                <w:rFonts w:asciiTheme="minorHAnsi" w:hAnsiTheme="minorHAnsi"/>
                <w:sz w:val="24"/>
                <w:szCs w:val="24"/>
              </w:rPr>
              <w:t>Office</w:t>
            </w:r>
            <w:r w:rsidR="00A965EC" w:rsidRPr="00CD384C">
              <w:rPr>
                <w:rFonts w:asciiTheme="minorHAnsi" w:hAnsiTheme="minorHAnsi"/>
                <w:sz w:val="24"/>
                <w:szCs w:val="24"/>
              </w:rPr>
              <w:t>.</w:t>
            </w:r>
          </w:p>
          <w:p w14:paraId="526FA6E6" w14:textId="6961BBA2" w:rsidR="004A0660" w:rsidRPr="003E2FF6" w:rsidRDefault="003E2FF6" w:rsidP="00CB765F">
            <w:pPr>
              <w:rPr>
                <w:rStyle w:val="Hyperlink"/>
                <w:rFonts w:asciiTheme="minorHAnsi" w:hAnsiTheme="minorHAnsi" w:cs="Segoe UI"/>
                <w:color w:val="2468B2"/>
                <w:u w:val="none"/>
              </w:rPr>
            </w:pPr>
            <w:hyperlink r:id="rId20" w:history="1">
              <w:r w:rsidR="004A0660" w:rsidRPr="003E2FF6">
                <w:rPr>
                  <w:rStyle w:val="Hyperlink"/>
                  <w:rFonts w:asciiTheme="minorHAnsi" w:hAnsiTheme="minorHAnsi" w:cs="Segoe UI"/>
                  <w:bCs/>
                  <w:color w:val="00A89E"/>
                  <w:sz w:val="24"/>
                  <w:szCs w:val="24"/>
                  <w:u w:val="none"/>
                </w:rPr>
                <w:t xml:space="preserve">Get started </w:t>
              </w:r>
              <w:r w:rsidR="004A0660" w:rsidRPr="003E2FF6">
                <w:rPr>
                  <w:rStyle w:val="Hyperlink"/>
                  <w:rFonts w:ascii="Calibri" w:eastAsiaTheme="minorHAnsi" w:hAnsi="Calibri" w:cs="Calibri"/>
                  <w:color w:val="00A89E"/>
                  <w:sz w:val="24"/>
                  <w:szCs w:val="24"/>
                  <w:u w:val="none"/>
                  <w:lang w:val="en-US"/>
                </w:rPr>
                <w:t>»</w:t>
              </w:r>
            </w:hyperlink>
          </w:p>
        </w:tc>
      </w:tr>
      <w:tr w:rsidR="0047747C" w14:paraId="526FA6EB"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526FA6E8" w14:textId="12A57407" w:rsidR="0047747C" w:rsidRPr="001A3C56" w:rsidRDefault="000B04FD" w:rsidP="000D5D35">
            <w:pPr>
              <w:jc w:val="center"/>
              <w:rPr>
                <w:noProof/>
                <w:lang w:eastAsia="en-NZ"/>
              </w:rPr>
            </w:pPr>
            <w:r>
              <w:rPr>
                <w:noProof/>
                <w:lang w:eastAsia="en-NZ"/>
              </w:rPr>
              <w:drawing>
                <wp:inline distT="0" distB="0" distL="0" distR="0" wp14:anchorId="7060EEBB" wp14:editId="3E7B9759">
                  <wp:extent cx="914400" cy="914400"/>
                  <wp:effectExtent l="0" t="0" r="0" b="0"/>
                  <wp:docPr id="8" name="Graphic 8" descr="Chat icon" title="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uQ5aWR.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left w:w="284" w:type="dxa"/>
              <w:right w:w="284" w:type="dxa"/>
            </w:tcMar>
            <w:vAlign w:val="center"/>
          </w:tcPr>
          <w:p w14:paraId="526FA6E9" w14:textId="77777777" w:rsidR="0047747C" w:rsidRPr="00CD384C" w:rsidRDefault="0047747C" w:rsidP="0047747C">
            <w:pPr>
              <w:rPr>
                <w:rFonts w:asciiTheme="minorHAnsi" w:hAnsiTheme="minorHAnsi"/>
                <w:sz w:val="24"/>
                <w:szCs w:val="24"/>
              </w:rPr>
            </w:pPr>
            <w:r w:rsidRPr="00CD384C">
              <w:rPr>
                <w:rFonts w:asciiTheme="minorHAnsi" w:hAnsiTheme="minorHAnsi"/>
                <w:sz w:val="24"/>
                <w:szCs w:val="24"/>
              </w:rPr>
              <w:t>Share your questions or feedback.</w:t>
            </w:r>
          </w:p>
          <w:p w14:paraId="526FA6EA" w14:textId="77777777" w:rsidR="0047747C" w:rsidRPr="00B21217" w:rsidRDefault="0047747C" w:rsidP="0047747C">
            <w:pPr>
              <w:rPr>
                <w:sz w:val="24"/>
                <w:szCs w:val="24"/>
              </w:rPr>
            </w:pPr>
            <w:r w:rsidRPr="00CD384C">
              <w:rPr>
                <w:rFonts w:asciiTheme="minorHAnsi" w:hAnsiTheme="minorHAnsi"/>
                <w:color w:val="DC3C00"/>
                <w:sz w:val="24"/>
                <w:szCs w:val="24"/>
              </w:rPr>
              <w:t>&lt;insert email alias or Yammer group link for company&gt;</w:t>
            </w:r>
          </w:p>
        </w:tc>
      </w:tr>
      <w:tr w:rsidR="000B04FD" w14:paraId="665ED1D0" w14:textId="77777777" w:rsidTr="004A0660">
        <w:trPr>
          <w:jc w:val="center"/>
        </w:trPr>
        <w:tc>
          <w:tcPr>
            <w:tcW w:w="8926" w:type="dxa"/>
            <w:gridSpan w:val="5"/>
            <w:shd w:val="clear" w:color="auto" w:fill="F2F2F2" w:themeFill="background1" w:themeFillShade="F2"/>
            <w:tcMar>
              <w:top w:w="288" w:type="dxa"/>
              <w:left w:w="284" w:type="dxa"/>
              <w:bottom w:w="288" w:type="dxa"/>
              <w:right w:w="284" w:type="dxa"/>
            </w:tcMar>
            <w:vAlign w:val="center"/>
          </w:tcPr>
          <w:p w14:paraId="17710879" w14:textId="2863DD45" w:rsidR="000B04FD" w:rsidRPr="00CD384C" w:rsidRDefault="000B04FD" w:rsidP="000B04FD">
            <w:pPr>
              <w:jc w:val="center"/>
              <w:rPr>
                <w:rFonts w:asciiTheme="minorHAnsi" w:hAnsiTheme="minorHAnsi"/>
                <w:sz w:val="24"/>
                <w:szCs w:val="24"/>
              </w:rPr>
            </w:pPr>
            <w:r w:rsidRPr="00DD4697">
              <w:rPr>
                <w:rStyle w:val="IntenseReference"/>
                <w:rFonts w:asciiTheme="majorHAnsi" w:eastAsiaTheme="minorEastAsia" w:hAnsiTheme="majorHAnsi" w:cstheme="majorHAnsi"/>
                <w:b w:val="0"/>
                <w:bCs w:val="0"/>
                <w:smallCaps w:val="0"/>
                <w:color w:val="auto"/>
                <w:spacing w:val="0"/>
                <w:sz w:val="48"/>
                <w:szCs w:val="48"/>
              </w:rPr>
              <w:t>Explore training resources</w:t>
            </w:r>
          </w:p>
        </w:tc>
      </w:tr>
      <w:tr w:rsidR="000B04FD" w14:paraId="06FD59AE" w14:textId="77777777" w:rsidTr="004A0660">
        <w:trPr>
          <w:trHeight w:val="1409"/>
          <w:jc w:val="center"/>
        </w:trPr>
        <w:tc>
          <w:tcPr>
            <w:tcW w:w="2122" w:type="dxa"/>
            <w:shd w:val="clear" w:color="auto" w:fill="FFFFFF" w:themeFill="background1"/>
            <w:tcMar>
              <w:top w:w="0" w:type="dxa"/>
              <w:left w:w="284" w:type="dxa"/>
              <w:bottom w:w="0" w:type="dxa"/>
              <w:right w:w="284" w:type="dxa"/>
            </w:tcMar>
            <w:vAlign w:val="center"/>
          </w:tcPr>
          <w:p w14:paraId="69D91106" w14:textId="63C13D4A" w:rsidR="000B04FD" w:rsidRPr="001A3C56" w:rsidRDefault="000B04FD" w:rsidP="000B04FD">
            <w:pPr>
              <w:jc w:val="center"/>
              <w:rPr>
                <w:noProof/>
                <w:lang w:val="en-US"/>
              </w:rPr>
            </w:pPr>
            <w:r>
              <w:rPr>
                <w:noProof/>
                <w:lang w:val="en-US"/>
              </w:rPr>
              <w:drawing>
                <wp:inline distT="0" distB="0" distL="0" distR="0" wp14:anchorId="07592125" wp14:editId="4F2412AC">
                  <wp:extent cx="914400" cy="914400"/>
                  <wp:effectExtent l="0" t="0" r="0" b="0"/>
                  <wp:docPr id="7" name="Graphic 7" descr="Blackboard icon" title="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PGhKox.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6804" w:type="dxa"/>
            <w:gridSpan w:val="4"/>
            <w:shd w:val="clear" w:color="auto" w:fill="FFFFFF" w:themeFill="background1"/>
            <w:tcMar>
              <w:top w:w="288" w:type="dxa"/>
              <w:left w:w="284" w:type="dxa"/>
              <w:bottom w:w="288" w:type="dxa"/>
              <w:right w:w="284" w:type="dxa"/>
            </w:tcMar>
            <w:vAlign w:val="center"/>
          </w:tcPr>
          <w:p w14:paraId="56D97D18" w14:textId="5EB10F19" w:rsidR="000B04FD" w:rsidRPr="000B04FD" w:rsidRDefault="004740D6" w:rsidP="000B04FD">
            <w:pPr>
              <w:spacing w:line="240" w:lineRule="auto"/>
              <w:rPr>
                <w:rFonts w:asciiTheme="minorHAnsi" w:hAnsiTheme="minorHAnsi" w:cstheme="minorHAnsi"/>
              </w:rPr>
            </w:pPr>
            <w:hyperlink r:id="rId25" w:history="1">
              <w:r w:rsidR="000B04FD" w:rsidRPr="000B04FD">
                <w:rPr>
                  <w:rStyle w:val="Hyperlink"/>
                  <w:rFonts w:asciiTheme="minorHAnsi" w:hAnsiTheme="minorHAnsi" w:cstheme="minorHAnsi"/>
                  <w:color w:val="00A89E"/>
                  <w:u w:val="none"/>
                </w:rPr>
                <w:t>See what you can do with Office</w:t>
              </w:r>
            </w:hyperlink>
            <w:r w:rsidR="000B04FD" w:rsidRPr="000B04FD">
              <w:rPr>
                <w:rStyle w:val="Hyperlink"/>
                <w:rFonts w:asciiTheme="minorHAnsi"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70A0E54C" w14:textId="6199A739" w:rsidR="000B04FD" w:rsidRPr="000B04FD" w:rsidRDefault="004740D6" w:rsidP="000B04FD">
            <w:pPr>
              <w:rPr>
                <w:rStyle w:val="IntenseReference"/>
                <w:rFonts w:asciiTheme="minorHAnsi" w:eastAsiaTheme="minorEastAsia" w:hAnsiTheme="minorHAnsi" w:cstheme="minorHAnsi"/>
                <w:b w:val="0"/>
                <w:bCs w:val="0"/>
                <w:smallCaps w:val="0"/>
                <w:color w:val="505050"/>
                <w:spacing w:val="0"/>
              </w:rPr>
            </w:pPr>
            <w:hyperlink r:id="rId26" w:history="1">
              <w:r w:rsidR="000B04FD" w:rsidRPr="000B04FD">
                <w:rPr>
                  <w:rStyle w:val="Hyperlink"/>
                  <w:rFonts w:asciiTheme="minorHAnsi" w:eastAsiaTheme="minorEastAsia" w:hAnsiTheme="minorHAnsi" w:cstheme="minorHAnsi"/>
                  <w:color w:val="00A89E"/>
                  <w:u w:val="none"/>
                </w:rPr>
                <w:t>Watch the welcome video</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67897DCE" w14:textId="011018F2" w:rsidR="000B04FD" w:rsidRPr="000B04FD" w:rsidRDefault="004740D6" w:rsidP="000B04FD">
            <w:pPr>
              <w:rPr>
                <w:rStyle w:val="Hyperlink"/>
                <w:rFonts w:asciiTheme="minorHAnsi" w:hAnsiTheme="minorHAnsi" w:cstheme="minorHAnsi"/>
                <w:color w:val="00A89E"/>
                <w:u w:val="none"/>
              </w:rPr>
            </w:pPr>
            <w:hyperlink r:id="rId27" w:history="1">
              <w:r w:rsidR="000B04FD" w:rsidRPr="000B04FD">
                <w:rPr>
                  <w:rStyle w:val="Hyperlink"/>
                  <w:rFonts w:asciiTheme="minorHAnsi" w:hAnsiTheme="minorHAnsi" w:cstheme="minorHAnsi"/>
                  <w:color w:val="00A89E"/>
                  <w:u w:val="none"/>
                </w:rPr>
                <w:t>Explore training resources</w:t>
              </w:r>
            </w:hyperlink>
            <w:r w:rsidR="000B04FD" w:rsidRPr="000B04FD">
              <w:rPr>
                <w:rStyle w:val="Hyperlink"/>
                <w:rFonts w:asciiTheme="minorHAnsi"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7DCD87C0" w14:textId="77777777" w:rsidR="004A0660" w:rsidRDefault="004740D6" w:rsidP="000B04FD">
            <w:pPr>
              <w:rPr>
                <w:rStyle w:val="IntenseReference"/>
                <w:rFonts w:asciiTheme="minorHAnsi" w:eastAsiaTheme="minorEastAsia" w:hAnsiTheme="minorHAnsi" w:cstheme="minorHAnsi"/>
                <w:color w:val="auto"/>
              </w:rPr>
            </w:pPr>
            <w:hyperlink r:id="rId28" w:history="1">
              <w:r w:rsidR="000B04FD" w:rsidRPr="000B04FD">
                <w:rPr>
                  <w:rStyle w:val="Hyperlink"/>
                  <w:rFonts w:asciiTheme="minorHAnsi" w:eastAsiaTheme="minorEastAsia" w:hAnsiTheme="minorHAnsi" w:cstheme="minorHAnsi"/>
                  <w:color w:val="00A89E"/>
                  <w:u w:val="none"/>
                </w:rPr>
                <w:t>Learn from Office experts</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p w14:paraId="476EF6C2" w14:textId="65EE51AF" w:rsidR="000B04FD" w:rsidRPr="004A0660" w:rsidRDefault="004740D6" w:rsidP="000B04FD">
            <w:pPr>
              <w:rPr>
                <w:rFonts w:asciiTheme="minorHAnsi" w:eastAsiaTheme="minorEastAsia" w:hAnsiTheme="minorHAnsi" w:cstheme="minorHAnsi"/>
                <w:color w:val="auto"/>
              </w:rPr>
            </w:pPr>
            <w:hyperlink r:id="rId29" w:history="1">
              <w:r w:rsidR="000B04FD" w:rsidRPr="000B04FD">
                <w:rPr>
                  <w:rStyle w:val="Hyperlink"/>
                  <w:rFonts w:asciiTheme="minorHAnsi" w:eastAsiaTheme="minorEastAsia" w:hAnsiTheme="minorHAnsi" w:cstheme="minorHAnsi"/>
                  <w:color w:val="00A89E"/>
                  <w:u w:val="none"/>
                </w:rPr>
                <w:t>See scenarios using Office</w:t>
              </w:r>
            </w:hyperlink>
            <w:r w:rsidR="000B04FD" w:rsidRPr="000B04FD">
              <w:rPr>
                <w:rStyle w:val="Hyperlink"/>
                <w:rFonts w:asciiTheme="minorHAnsi" w:eastAsiaTheme="minorEastAsia" w:hAnsiTheme="minorHAnsi" w:cstheme="minorHAnsi"/>
                <w:color w:val="00A89E"/>
                <w:u w:val="none"/>
              </w:rPr>
              <w:t xml:space="preserve"> </w:t>
            </w:r>
            <w:r w:rsidR="000B04FD" w:rsidRPr="000B04FD">
              <w:rPr>
                <w:rFonts w:ascii="Calibri" w:eastAsiaTheme="minorHAnsi" w:hAnsi="Calibri" w:cs="Calibri"/>
                <w:color w:val="00A89E"/>
                <w:sz w:val="24"/>
                <w:szCs w:val="24"/>
                <w:lang w:val="en-US"/>
              </w:rPr>
              <w:t>»</w:t>
            </w:r>
          </w:p>
        </w:tc>
      </w:tr>
    </w:tbl>
    <w:p w14:paraId="526FA6F0" w14:textId="77777777" w:rsidR="00C26171" w:rsidRPr="00DF2FEC" w:rsidRDefault="00C26171" w:rsidP="00114293">
      <w:pPr>
        <w:pStyle w:val="Subtitle"/>
        <w:rPr>
          <w:rStyle w:val="IntenseReference"/>
          <w:lang w:val="en-US"/>
        </w:rPr>
      </w:pPr>
    </w:p>
    <w:sectPr w:rsidR="00C26171" w:rsidRPr="00DF2FEC" w:rsidSect="00BD663A">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132AA"/>
    <w:rsid w:val="000368EF"/>
    <w:rsid w:val="0007113D"/>
    <w:rsid w:val="000B04FD"/>
    <w:rsid w:val="000D5D35"/>
    <w:rsid w:val="000D7E59"/>
    <w:rsid w:val="00112934"/>
    <w:rsid w:val="00114293"/>
    <w:rsid w:val="00175F4A"/>
    <w:rsid w:val="001A3C56"/>
    <w:rsid w:val="001D77F6"/>
    <w:rsid w:val="001F73F0"/>
    <w:rsid w:val="002025E1"/>
    <w:rsid w:val="00221CE3"/>
    <w:rsid w:val="00236C79"/>
    <w:rsid w:val="00274EC6"/>
    <w:rsid w:val="002945BF"/>
    <w:rsid w:val="002B46AA"/>
    <w:rsid w:val="002D6EF9"/>
    <w:rsid w:val="003A0707"/>
    <w:rsid w:val="003A4E96"/>
    <w:rsid w:val="003B402A"/>
    <w:rsid w:val="003E2FF6"/>
    <w:rsid w:val="00412B3A"/>
    <w:rsid w:val="00415A49"/>
    <w:rsid w:val="00416ED6"/>
    <w:rsid w:val="00425B82"/>
    <w:rsid w:val="004740D6"/>
    <w:rsid w:val="0047747C"/>
    <w:rsid w:val="00492811"/>
    <w:rsid w:val="0049624B"/>
    <w:rsid w:val="0049654E"/>
    <w:rsid w:val="004A0660"/>
    <w:rsid w:val="00514432"/>
    <w:rsid w:val="005573FB"/>
    <w:rsid w:val="005622DD"/>
    <w:rsid w:val="00571D87"/>
    <w:rsid w:val="005809D6"/>
    <w:rsid w:val="005A7D6D"/>
    <w:rsid w:val="005C1F8A"/>
    <w:rsid w:val="005E6571"/>
    <w:rsid w:val="006121CC"/>
    <w:rsid w:val="00615CDC"/>
    <w:rsid w:val="006A1CB6"/>
    <w:rsid w:val="006C0E88"/>
    <w:rsid w:val="006C2797"/>
    <w:rsid w:val="006C2994"/>
    <w:rsid w:val="0070392F"/>
    <w:rsid w:val="00752E57"/>
    <w:rsid w:val="007956DA"/>
    <w:rsid w:val="007A09D8"/>
    <w:rsid w:val="007D323B"/>
    <w:rsid w:val="007E2123"/>
    <w:rsid w:val="007E7593"/>
    <w:rsid w:val="007E7D8F"/>
    <w:rsid w:val="007F1310"/>
    <w:rsid w:val="00820FA3"/>
    <w:rsid w:val="008311C6"/>
    <w:rsid w:val="0085270D"/>
    <w:rsid w:val="0085521F"/>
    <w:rsid w:val="00885A88"/>
    <w:rsid w:val="008E5CC8"/>
    <w:rsid w:val="008E780C"/>
    <w:rsid w:val="00905F70"/>
    <w:rsid w:val="00985FEB"/>
    <w:rsid w:val="00990267"/>
    <w:rsid w:val="00992D25"/>
    <w:rsid w:val="00997DC5"/>
    <w:rsid w:val="009B189C"/>
    <w:rsid w:val="009D25D3"/>
    <w:rsid w:val="00A12D4E"/>
    <w:rsid w:val="00A40C7E"/>
    <w:rsid w:val="00A637FB"/>
    <w:rsid w:val="00A65DAD"/>
    <w:rsid w:val="00A703B3"/>
    <w:rsid w:val="00A75D75"/>
    <w:rsid w:val="00A76822"/>
    <w:rsid w:val="00A965EC"/>
    <w:rsid w:val="00AC0193"/>
    <w:rsid w:val="00B05AF7"/>
    <w:rsid w:val="00B20BCD"/>
    <w:rsid w:val="00B21217"/>
    <w:rsid w:val="00B25B5D"/>
    <w:rsid w:val="00B370CA"/>
    <w:rsid w:val="00BA4670"/>
    <w:rsid w:val="00BA655C"/>
    <w:rsid w:val="00BC0092"/>
    <w:rsid w:val="00BD663A"/>
    <w:rsid w:val="00BD69BA"/>
    <w:rsid w:val="00BE0124"/>
    <w:rsid w:val="00BE4867"/>
    <w:rsid w:val="00C26171"/>
    <w:rsid w:val="00C73CFD"/>
    <w:rsid w:val="00C87934"/>
    <w:rsid w:val="00CA7F57"/>
    <w:rsid w:val="00CB765F"/>
    <w:rsid w:val="00CD384C"/>
    <w:rsid w:val="00D01A95"/>
    <w:rsid w:val="00D61B2F"/>
    <w:rsid w:val="00D6674C"/>
    <w:rsid w:val="00D7728B"/>
    <w:rsid w:val="00D805CC"/>
    <w:rsid w:val="00D85600"/>
    <w:rsid w:val="00D93652"/>
    <w:rsid w:val="00DA00E1"/>
    <w:rsid w:val="00DC4837"/>
    <w:rsid w:val="00DE55FA"/>
    <w:rsid w:val="00DF2FEC"/>
    <w:rsid w:val="00E715C2"/>
    <w:rsid w:val="00E91053"/>
    <w:rsid w:val="00EA0E86"/>
    <w:rsid w:val="00EB470F"/>
    <w:rsid w:val="00EF5898"/>
    <w:rsid w:val="00F0264C"/>
    <w:rsid w:val="00F44462"/>
    <w:rsid w:val="00F55167"/>
    <w:rsid w:val="00FA1DC6"/>
    <w:rsid w:val="00FB47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6CE"/>
  <w15:chartTrackingRefBased/>
  <w15:docId w15:val="{96C0D7D6-2B78-4351-AC2F-232F96A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paragraph" w:styleId="NormalWeb">
    <w:name w:val="Normal (Web)"/>
    <w:basedOn w:val="Normal"/>
    <w:uiPriority w:val="99"/>
    <w:semiHidden/>
    <w:unhideWhenUsed/>
    <w:rsid w:val="00F44462"/>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Hyperlink">
    <w:name w:val="Hyperlink"/>
    <w:basedOn w:val="DefaultParagraphFont"/>
    <w:uiPriority w:val="99"/>
    <w:unhideWhenUsed/>
    <w:rsid w:val="007A09D8"/>
    <w:rPr>
      <w:color w:val="0563C1" w:themeColor="hyperlink"/>
      <w:u w:val="single"/>
    </w:rPr>
  </w:style>
  <w:style w:type="paragraph" w:styleId="Revision">
    <w:name w:val="Revision"/>
    <w:hidden/>
    <w:uiPriority w:val="99"/>
    <w:semiHidden/>
    <w:rsid w:val="00BE0124"/>
    <w:pPr>
      <w:spacing w:after="0" w:line="240" w:lineRule="auto"/>
    </w:pPr>
    <w:rPr>
      <w:rFonts w:ascii="Segoe UI Light" w:eastAsia="Times New Roman" w:hAnsi="Segoe UI Light" w:cs="Segoe UI Light"/>
      <w:color w:val="505050"/>
      <w:sz w:val="20"/>
      <w:szCs w:val="20"/>
    </w:rPr>
  </w:style>
  <w:style w:type="paragraph" w:styleId="CommentText">
    <w:name w:val="annotation text"/>
    <w:basedOn w:val="Normal"/>
    <w:link w:val="CommentTextChar"/>
    <w:uiPriority w:val="99"/>
    <w:semiHidden/>
    <w:unhideWhenUsed/>
    <w:rsid w:val="00615CDC"/>
    <w:pPr>
      <w:spacing w:line="240" w:lineRule="auto"/>
    </w:pPr>
  </w:style>
  <w:style w:type="character" w:customStyle="1" w:styleId="CommentTextChar">
    <w:name w:val="Comment Text Char"/>
    <w:basedOn w:val="DefaultParagraphFont"/>
    <w:link w:val="CommentText"/>
    <w:uiPriority w:val="99"/>
    <w:semiHidden/>
    <w:rsid w:val="00615CDC"/>
    <w:rPr>
      <w:rFonts w:ascii="Segoe UI Light" w:eastAsia="Times New Roman" w:hAnsi="Segoe UI Light" w:cs="Segoe UI Light"/>
      <w:color w:val="505050"/>
      <w:sz w:val="20"/>
      <w:szCs w:val="20"/>
    </w:rPr>
  </w:style>
  <w:style w:type="character" w:styleId="FollowedHyperlink">
    <w:name w:val="FollowedHyperlink"/>
    <w:basedOn w:val="DefaultParagraphFont"/>
    <w:uiPriority w:val="99"/>
    <w:semiHidden/>
    <w:unhideWhenUsed/>
    <w:rsid w:val="003A0707"/>
    <w:rPr>
      <w:color w:val="954F72" w:themeColor="followedHyperlink"/>
      <w:u w:val="single"/>
    </w:rPr>
  </w:style>
  <w:style w:type="character" w:styleId="UnresolvedMention">
    <w:name w:val="Unresolved Mention"/>
    <w:basedOn w:val="DefaultParagraphFont"/>
    <w:uiPriority w:val="99"/>
    <w:rsid w:val="0090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92002">
      <w:bodyDiv w:val="1"/>
      <w:marLeft w:val="0"/>
      <w:marRight w:val="0"/>
      <w:marTop w:val="0"/>
      <w:marBottom w:val="0"/>
      <w:divBdr>
        <w:top w:val="none" w:sz="0" w:space="0" w:color="auto"/>
        <w:left w:val="none" w:sz="0" w:space="0" w:color="auto"/>
        <w:bottom w:val="none" w:sz="0" w:space="0" w:color="auto"/>
        <w:right w:val="none" w:sz="0" w:space="0" w:color="auto"/>
      </w:divBdr>
    </w:div>
    <w:div w:id="11885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www.youtube.com/watch?v=ISQ-UlxHrPg&amp;feature=youtu.be"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products.office.com/en-NZ/mobile" TargetMode="External"/><Relationship Id="rId25" Type="http://schemas.openxmlformats.org/officeDocument/2006/relationships/hyperlink" Target="https://products.office.com/en-nz/home" TargetMode="External"/><Relationship Id="rId2" Type="http://schemas.openxmlformats.org/officeDocument/2006/relationships/customXml" Target="../customXml/item2.xml"/><Relationship Id="rId16" Type="http://schemas.openxmlformats.org/officeDocument/2006/relationships/hyperlink" Target="https://products.office.com/en-us/mobile/office" TargetMode="External"/><Relationship Id="rId20" Type="http://schemas.openxmlformats.org/officeDocument/2006/relationships/hyperlink" Target="https://products.office.com/en-US/mobile" TargetMode="External"/><Relationship Id="rId29" Type="http://schemas.openxmlformats.org/officeDocument/2006/relationships/hyperlink" Target="https://productivitylibrary.fasttrack.microsoft.com/en-us/office/envision/productivitylibrary?Products=Office%2036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3.svg"/><Relationship Id="rId5" Type="http://schemas.openxmlformats.org/officeDocument/2006/relationships/styles" Target="styles.xml"/><Relationship Id="rId15" Type="http://schemas.openxmlformats.org/officeDocument/2006/relationships/hyperlink" Target="https://login.microsoftonline.com/" TargetMode="External"/><Relationship Id="rId23" Type="http://schemas.openxmlformats.org/officeDocument/2006/relationships/image" Target="media/image12.png"/><Relationship Id="rId28" Type="http://schemas.openxmlformats.org/officeDocument/2006/relationships/hyperlink" Target="https://support.office.com/en-us/article/Get-started-with-Office-365-396b8d9e-e118-42d0-8a0d-87d1f2f055fb?ui=en-US&amp;rs=en-US&amp;ad=US" TargetMode="External"/><Relationship Id="rId10" Type="http://schemas.openxmlformats.org/officeDocument/2006/relationships/image" Target="media/image3.png"/><Relationship Id="rId19" Type="http://schemas.openxmlformats.org/officeDocument/2006/relationships/image" Target="media/image9.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svg"/><Relationship Id="rId27" Type="http://schemas.openxmlformats.org/officeDocument/2006/relationships/hyperlink" Target="https://support.office.com/en-us/article/Office-Training-Center-b8f02f81-ec85-4493-a39b-4c48e6bc4bf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F8D1693E0FC44983206426211C125" ma:contentTypeVersion="10" ma:contentTypeDescription="Create a new document." ma:contentTypeScope="" ma:versionID="f206787c5c6fc45450ecf66c525710aa">
  <xsd:schema xmlns:xsd="http://www.w3.org/2001/XMLSchema" xmlns:xs="http://www.w3.org/2001/XMLSchema" xmlns:p="http://schemas.microsoft.com/office/2006/metadata/properties" xmlns:ns2="1481f4af-e923-404d-933f-e29f67e75a4f" xmlns:ns3="33c914e7-4fac-40be-b656-0b5e300e7803" targetNamespace="http://schemas.microsoft.com/office/2006/metadata/properties" ma:root="true" ma:fieldsID="3fe347284cbd6f5c3b04b0b5fd4229f1" ns2:_="" ns3:_="">
    <xsd:import namespace="1481f4af-e923-404d-933f-e29f67e75a4f"/>
    <xsd:import namespace="33c914e7-4fac-40be-b656-0b5e300e78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astSharedByUser" minOccurs="0"/>
                <xsd:element ref="ns3:LastSharedByTim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1f4af-e923-404d-933f-e29f67e75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14e7-4fac-40be-b656-0b5e300e7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hidden="true" ma:internalName="LastSharedByUser" ma:readOnly="true">
      <xsd:simpleType>
        <xsd:restriction base="dms:Note"/>
      </xsd:simpleType>
    </xsd:element>
    <xsd:element name="LastSharedByTime" ma:index="13"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68A3-498F-4B20-813F-F510320745C3}">
  <ds:schemaRefs>
    <ds:schemaRef ds:uri="http://schemas.microsoft.com/sharepoint/v3/contenttype/forms"/>
  </ds:schemaRefs>
</ds:datastoreItem>
</file>

<file path=customXml/itemProps2.xml><?xml version="1.0" encoding="utf-8"?>
<ds:datastoreItem xmlns:ds="http://schemas.openxmlformats.org/officeDocument/2006/customXml" ds:itemID="{659C6C53-51EA-4990-ADF9-4494FD7735A6}"/>
</file>

<file path=customXml/itemProps3.xml><?xml version="1.0" encoding="utf-8"?>
<ds:datastoreItem xmlns:ds="http://schemas.openxmlformats.org/officeDocument/2006/customXml" ds:itemID="{037142C8-1EB6-4F59-A525-98F1FF32B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CE296-4E47-AC41-93B9-99E54506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McCann</cp:lastModifiedBy>
  <cp:revision>23</cp:revision>
  <dcterms:created xsi:type="dcterms:W3CDTF">2018-05-01T20:38:00Z</dcterms:created>
  <dcterms:modified xsi:type="dcterms:W3CDTF">2018-06-12T01:53:00Z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0x010100AAFF8D1693E0FC44983206426211C125</vt:lpwstr>
  </property>
</Properties>
</file>